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6B" w:rsidRDefault="00073F6B" w:rsidP="00073F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73F6B" w:rsidRDefault="00073F6B" w:rsidP="00073F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СШ № 6</w:t>
      </w:r>
    </w:p>
    <w:p w:rsidR="00073F6B" w:rsidRDefault="00073F6B" w:rsidP="00073F6B">
      <w:pPr>
        <w:pStyle w:val="ConsPlusNonforma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(наименование учреждения)</w:t>
      </w:r>
    </w:p>
    <w:p w:rsidR="00073F6B" w:rsidRDefault="00073F6B" w:rsidP="00073F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3F6B" w:rsidRPr="006B635A" w:rsidRDefault="00073F6B" w:rsidP="00073F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</w:t>
      </w:r>
      <w:r w:rsidRPr="00CE038A">
        <w:rPr>
          <w:rFonts w:ascii="Times New Roman" w:hAnsi="Times New Roman" w:cs="Times New Roman"/>
          <w:sz w:val="28"/>
          <w:szCs w:val="28"/>
        </w:rPr>
        <w:t>№</w:t>
      </w:r>
      <w:r w:rsidRPr="006B635A">
        <w:rPr>
          <w:rFonts w:ascii="Times New Roman" w:hAnsi="Times New Roman" w:cs="Times New Roman"/>
          <w:sz w:val="28"/>
          <w:szCs w:val="28"/>
        </w:rPr>
        <w:t>0</w:t>
      </w:r>
      <w:r w:rsidR="00336E86">
        <w:rPr>
          <w:rFonts w:ascii="Times New Roman" w:hAnsi="Times New Roman" w:cs="Times New Roman"/>
          <w:sz w:val="28"/>
          <w:szCs w:val="28"/>
        </w:rPr>
        <w:t>6</w:t>
      </w:r>
      <w:r w:rsidRPr="006B635A">
        <w:rPr>
          <w:rFonts w:ascii="Times New Roman" w:hAnsi="Times New Roman" w:cs="Times New Roman"/>
          <w:sz w:val="28"/>
          <w:szCs w:val="28"/>
        </w:rPr>
        <w:t>/</w:t>
      </w:r>
      <w:r w:rsidR="0019533A" w:rsidRPr="006B635A">
        <w:rPr>
          <w:rFonts w:ascii="Times New Roman" w:hAnsi="Times New Roman" w:cs="Times New Roman"/>
          <w:sz w:val="28"/>
          <w:szCs w:val="28"/>
        </w:rPr>
        <w:t>2</w:t>
      </w:r>
      <w:r w:rsidR="00336E86">
        <w:rPr>
          <w:rFonts w:ascii="Times New Roman" w:hAnsi="Times New Roman" w:cs="Times New Roman"/>
          <w:sz w:val="28"/>
          <w:szCs w:val="28"/>
        </w:rPr>
        <w:t>4</w:t>
      </w:r>
      <w:r w:rsidR="00FF0D5D" w:rsidRPr="006B635A">
        <w:rPr>
          <w:rFonts w:ascii="Times New Roman" w:hAnsi="Times New Roman" w:cs="Times New Roman"/>
          <w:sz w:val="28"/>
          <w:szCs w:val="28"/>
        </w:rPr>
        <w:t xml:space="preserve"> на 202</w:t>
      </w:r>
      <w:r w:rsidR="00336E86">
        <w:rPr>
          <w:rFonts w:ascii="Times New Roman" w:hAnsi="Times New Roman" w:cs="Times New Roman"/>
          <w:sz w:val="28"/>
          <w:szCs w:val="28"/>
        </w:rPr>
        <w:t>4</w:t>
      </w:r>
      <w:r w:rsidR="00FF0D5D" w:rsidRPr="006B635A">
        <w:rPr>
          <w:rFonts w:ascii="Times New Roman" w:hAnsi="Times New Roman" w:cs="Times New Roman"/>
          <w:sz w:val="28"/>
          <w:szCs w:val="28"/>
        </w:rPr>
        <w:t>-</w:t>
      </w:r>
      <w:r w:rsidR="00FF0D5D" w:rsidRPr="00914B0F">
        <w:rPr>
          <w:rFonts w:ascii="Times New Roman" w:hAnsi="Times New Roman" w:cs="Times New Roman"/>
          <w:sz w:val="28"/>
          <w:szCs w:val="28"/>
        </w:rPr>
        <w:t>202</w:t>
      </w:r>
      <w:r w:rsidR="001C422F" w:rsidRPr="00914B0F">
        <w:rPr>
          <w:rFonts w:ascii="Times New Roman" w:hAnsi="Times New Roman" w:cs="Times New Roman"/>
          <w:sz w:val="28"/>
          <w:szCs w:val="28"/>
        </w:rPr>
        <w:t>6</w:t>
      </w:r>
      <w:r w:rsidRPr="00914B0F">
        <w:rPr>
          <w:rFonts w:ascii="Times New Roman" w:hAnsi="Times New Roman" w:cs="Times New Roman"/>
          <w:sz w:val="28"/>
          <w:szCs w:val="28"/>
        </w:rPr>
        <w:t xml:space="preserve"> год</w:t>
      </w:r>
      <w:r w:rsidRPr="006B635A">
        <w:rPr>
          <w:rFonts w:ascii="Times New Roman" w:hAnsi="Times New Roman" w:cs="Times New Roman"/>
          <w:sz w:val="28"/>
          <w:szCs w:val="28"/>
        </w:rPr>
        <w:t xml:space="preserve"> (годы)</w:t>
      </w:r>
    </w:p>
    <w:p w:rsidR="00073F6B" w:rsidRPr="006B635A" w:rsidRDefault="00D83579" w:rsidP="00073F6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35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73F6B" w:rsidRPr="006B63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6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D16" w:rsidRPr="006B63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B7D16" w:rsidRPr="006B6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</w:t>
      </w:r>
      <w:r w:rsidR="009B6B5F" w:rsidRPr="006B6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3AA" w:rsidRPr="006B635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36E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23AA" w:rsidRPr="006B635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73F6B" w:rsidRPr="006B635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073F6B" w:rsidRDefault="00073F6B" w:rsidP="00073F6B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B635A">
        <w:rPr>
          <w:rFonts w:ascii="Times New Roman" w:hAnsi="Times New Roman" w:cs="Times New Roman"/>
          <w:i/>
          <w:iCs/>
          <w:sz w:val="24"/>
          <w:szCs w:val="24"/>
        </w:rPr>
        <w:t>(отчетный период)</w:t>
      </w:r>
    </w:p>
    <w:p w:rsidR="00073F6B" w:rsidRDefault="00073F6B" w:rsidP="00073F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3F6B" w:rsidRDefault="00073F6B" w:rsidP="00073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деятельности муниципального учреждения:</w:t>
      </w:r>
    </w:p>
    <w:p w:rsidR="006B635A" w:rsidRDefault="006B635A" w:rsidP="00073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2551"/>
        <w:gridCol w:w="11199"/>
      </w:tblGrid>
      <w:tr w:rsidR="00073F6B" w:rsidRPr="006B635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ОКВЭД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вида деятельности</w:t>
            </w:r>
          </w:p>
        </w:tc>
      </w:tr>
      <w:tr w:rsidR="00073F6B" w:rsidRPr="006B635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начальное общее </w:t>
            </w:r>
          </w:p>
        </w:tc>
      </w:tr>
      <w:tr w:rsidR="00073F6B" w:rsidRPr="006B635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основное общее </w:t>
            </w:r>
          </w:p>
        </w:tc>
      </w:tr>
      <w:tr w:rsidR="00073F6B" w:rsidRPr="006B635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jc w:val="center"/>
            </w:pPr>
            <w:r w:rsidRPr="006B635A">
              <w:t xml:space="preserve">Образование среднее общее </w:t>
            </w:r>
          </w:p>
        </w:tc>
      </w:tr>
    </w:tbl>
    <w:p w:rsidR="00073F6B" w:rsidRPr="006B635A" w:rsidRDefault="00073F6B" w:rsidP="00073F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73F6B" w:rsidRPr="006B635A" w:rsidRDefault="00073F6B" w:rsidP="00073F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635A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66"/>
        <w:gridCol w:w="7655"/>
      </w:tblGrid>
      <w:tr w:rsidR="00D5182C" w:rsidRPr="006B635A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C" w:rsidRPr="006B635A" w:rsidRDefault="00D5182C" w:rsidP="00264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C" w:rsidRPr="006B635A" w:rsidRDefault="00D5182C" w:rsidP="002640C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«Реализация основных общеобразовательных программ начального общего образования»</w:t>
            </w:r>
          </w:p>
        </w:tc>
      </w:tr>
      <w:tr w:rsidR="00D5182C" w:rsidRPr="006B635A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C" w:rsidRPr="006B635A" w:rsidRDefault="00D5182C" w:rsidP="00264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C" w:rsidRPr="006B635A" w:rsidRDefault="00D5182C" w:rsidP="002640CE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БА 81</w:t>
            </w:r>
          </w:p>
        </w:tc>
      </w:tr>
      <w:tr w:rsidR="00D5182C" w:rsidRPr="006B635A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C" w:rsidRPr="006B635A" w:rsidRDefault="00D5182C" w:rsidP="00264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C" w:rsidRPr="006B635A" w:rsidRDefault="00D5182C" w:rsidP="002640CE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</w:tr>
    </w:tbl>
    <w:p w:rsidR="00073F6B" w:rsidRPr="006B635A" w:rsidRDefault="00073F6B" w:rsidP="00073F6B">
      <w:pPr>
        <w:spacing w:after="200" w:line="276" w:lineRule="auto"/>
      </w:pPr>
      <w:r w:rsidRPr="006B635A">
        <w:rPr>
          <w:b/>
          <w:bCs/>
          <w:u w:val="single"/>
        </w:rPr>
        <w:t>Показатели объема муниципальной услуги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28"/>
        <w:gridCol w:w="1983"/>
        <w:gridCol w:w="1338"/>
        <w:gridCol w:w="1559"/>
        <w:gridCol w:w="709"/>
        <w:gridCol w:w="1134"/>
        <w:gridCol w:w="850"/>
        <w:gridCol w:w="993"/>
        <w:gridCol w:w="1559"/>
        <w:gridCol w:w="2977"/>
      </w:tblGrid>
      <w:tr w:rsidR="00073F6B" w:rsidRPr="006B635A" w:rsidTr="007513CA">
        <w:trPr>
          <w:trHeight w:val="43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Уникальный номер </w:t>
            </w: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Содержание </w:t>
            </w: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Условия </w:t>
            </w: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(формы) оказания муниципальной услуги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Показатели </w:t>
            </w:r>
            <w:r w:rsidRPr="006B63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объема</w:t>
            </w: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073F6B" w:rsidRPr="006B635A" w:rsidTr="007513CA">
        <w:trPr>
          <w:cantSplit/>
          <w:trHeight w:val="205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B" w:rsidRPr="006B635A" w:rsidRDefault="00073F6B" w:rsidP="00073F6B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B" w:rsidRPr="006B635A" w:rsidRDefault="00073F6B" w:rsidP="00073F6B"/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B" w:rsidRPr="006B635A" w:rsidRDefault="00073F6B" w:rsidP="00073F6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73F6B" w:rsidRPr="006B635A" w:rsidTr="007513CA">
        <w:trPr>
          <w:trHeight w:val="9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953728" w:rsidRPr="006B635A" w:rsidTr="007513CA">
        <w:trPr>
          <w:trHeight w:val="17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>801012О.99.0.БА81АЦ60001</w:t>
            </w:r>
          </w:p>
          <w:p w:rsidR="00953728" w:rsidRPr="006B635A" w:rsidRDefault="00953728" w:rsidP="00073F6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8" w:rsidRPr="006B635A" w:rsidRDefault="00953728" w:rsidP="00073F6B">
            <w:pPr>
              <w:jc w:val="center"/>
              <w:rPr>
                <w:color w:val="000000"/>
              </w:rPr>
            </w:pPr>
            <w:proofErr w:type="gramStart"/>
            <w:r w:rsidRPr="006B635A">
              <w:rPr>
                <w:color w:val="000000"/>
              </w:rPr>
              <w:t>образовательная программа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r w:rsidRPr="006B635A">
              <w:t>очная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3853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85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3853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  <w:r w:rsidR="00385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3853D3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5E138D" w:rsidP="00D518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выбыли в другие школы, в связи с переменой места жительства</w:t>
            </w:r>
          </w:p>
        </w:tc>
      </w:tr>
      <w:tr w:rsidR="00953728" w:rsidRPr="006B635A" w:rsidTr="007513CA">
        <w:trPr>
          <w:trHeight w:val="25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pPr>
              <w:rPr>
                <w:color w:val="000000"/>
              </w:rPr>
            </w:pPr>
            <w:r w:rsidRPr="006B635A">
              <w:rPr>
                <w:color w:val="000000"/>
              </w:rPr>
              <w:t>801012О.99.0.БА81АА00001</w:t>
            </w:r>
          </w:p>
          <w:p w:rsidR="00953728" w:rsidRPr="006B635A" w:rsidRDefault="00953728" w:rsidP="00073F6B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8" w:rsidRPr="006B635A" w:rsidRDefault="00953728" w:rsidP="00073F6B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>адаптированная образовательная программа обучающиеся с ограниченными возможностями здоровья (ОВЗ)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r w:rsidRPr="006B635A">
              <w:t>очная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3853D3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3853D3" w:rsidP="00190C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914B0F" w:rsidRDefault="003853D3" w:rsidP="00190C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14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914B0F" w:rsidRDefault="00C3310F" w:rsidP="007E55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14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среднегодовой, будет выполнен в конце 2024 г. </w:t>
            </w:r>
          </w:p>
        </w:tc>
      </w:tr>
      <w:tr w:rsidR="00953728" w:rsidRPr="006B635A" w:rsidTr="007513CA">
        <w:trPr>
          <w:trHeight w:val="25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pPr>
              <w:rPr>
                <w:color w:val="000000"/>
              </w:rPr>
            </w:pPr>
            <w:r w:rsidRPr="006B635A">
              <w:rPr>
                <w:color w:val="000000"/>
              </w:rPr>
              <w:t>801012О.99.0.БА81АЩ48001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8" w:rsidRPr="006B635A" w:rsidRDefault="00953728" w:rsidP="00073F6B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>Образовательная программа дети-инвалиды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r w:rsidRPr="006B635A">
              <w:t>очная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3853D3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3853D3" w:rsidP="00190C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953728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3853D3" w:rsidP="003853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8" w:rsidRPr="006B635A" w:rsidRDefault="00C3310F" w:rsidP="00C14F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E13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бучающийся </w:t>
            </w:r>
            <w:r w:rsidRPr="00914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E13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подтвердил статус ребенка-инвалида</w:t>
            </w:r>
          </w:p>
        </w:tc>
      </w:tr>
    </w:tbl>
    <w:p w:rsidR="00073F6B" w:rsidRPr="006B635A" w:rsidRDefault="008B10F4" w:rsidP="003853D3">
      <w:pPr>
        <w:pStyle w:val="ConsPlusNonformat"/>
        <w:tabs>
          <w:tab w:val="left" w:pos="8154"/>
          <w:tab w:val="left" w:pos="9109"/>
          <w:tab w:val="left" w:pos="10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635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850"/>
      </w:tblGrid>
      <w:tr w:rsidR="00073F6B" w:rsidRPr="006B635A" w:rsidTr="007513C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«Реализация основных общеобразовательных программ основного общего образования»</w:t>
            </w:r>
          </w:p>
        </w:tc>
      </w:tr>
      <w:tr w:rsidR="00073F6B" w:rsidRPr="006B635A" w:rsidTr="007513C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услуги по базовому (отраслевому) перечню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БА 96</w:t>
            </w:r>
          </w:p>
        </w:tc>
      </w:tr>
      <w:tr w:rsidR="00073F6B" w:rsidRPr="006B635A" w:rsidTr="007513C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</w:tr>
    </w:tbl>
    <w:p w:rsidR="00073F6B" w:rsidRPr="006B635A" w:rsidRDefault="00073F6B" w:rsidP="00073F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05"/>
        <w:gridCol w:w="2835"/>
        <w:gridCol w:w="1418"/>
        <w:gridCol w:w="1417"/>
        <w:gridCol w:w="709"/>
        <w:gridCol w:w="992"/>
        <w:gridCol w:w="709"/>
        <w:gridCol w:w="1134"/>
        <w:gridCol w:w="1559"/>
        <w:gridCol w:w="2552"/>
      </w:tblGrid>
      <w:tr w:rsidR="00073F6B" w:rsidRPr="006B635A" w:rsidTr="005E475D">
        <w:trPr>
          <w:trHeight w:val="43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6B63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объема</w:t>
            </w: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5E475D" w:rsidRPr="006B635A" w:rsidTr="005E475D">
        <w:trPr>
          <w:cantSplit/>
          <w:trHeight w:val="2058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B" w:rsidRPr="006B635A" w:rsidRDefault="00073F6B" w:rsidP="00073F6B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B" w:rsidRPr="006B635A" w:rsidRDefault="00073F6B" w:rsidP="00073F6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B" w:rsidRPr="006B635A" w:rsidRDefault="00073F6B" w:rsidP="00073F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5E475D" w:rsidRPr="006B635A" w:rsidTr="005E475D">
        <w:trPr>
          <w:trHeight w:val="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E475D" w:rsidRPr="006B635A" w:rsidTr="005E475D">
        <w:trPr>
          <w:trHeight w:val="17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>802111О.99.0.БА96АЧ08001</w:t>
            </w:r>
          </w:p>
          <w:p w:rsidR="00073F6B" w:rsidRPr="006B635A" w:rsidRDefault="00073F6B" w:rsidP="00073F6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B" w:rsidRPr="006B635A" w:rsidRDefault="00073F6B" w:rsidP="00073F6B">
            <w:pPr>
              <w:jc w:val="center"/>
              <w:rPr>
                <w:color w:val="000000"/>
              </w:rPr>
            </w:pPr>
            <w:proofErr w:type="gramStart"/>
            <w:r w:rsidRPr="006B635A">
              <w:rPr>
                <w:color w:val="000000"/>
              </w:rPr>
              <w:t>образовательная программа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r w:rsidRPr="006B635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4F2B25" w:rsidRPr="006B635A" w:rsidRDefault="004F2B25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953728" w:rsidP="003853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85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953728" w:rsidP="003853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385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847D52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53728"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953728" w:rsidP="003853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</w:t>
            </w:r>
            <w:r w:rsidR="00385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124AC7" w:rsidP="003853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</w:t>
            </w:r>
            <w:r w:rsidR="00530085"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выбыли в другие школы города</w:t>
            </w:r>
            <w:r w:rsidR="00C27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E475D" w:rsidRPr="006B635A" w:rsidTr="005E475D">
        <w:trPr>
          <w:trHeight w:val="25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4F2B25" w:rsidP="0007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802111О.99.0.БА96АЧ12001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B" w:rsidRPr="006B635A" w:rsidRDefault="004F2B25" w:rsidP="00073F6B">
            <w:pPr>
              <w:jc w:val="center"/>
              <w:rPr>
                <w:color w:val="000000"/>
              </w:rPr>
            </w:pPr>
            <w:proofErr w:type="gramStart"/>
            <w:r w:rsidRPr="006B635A">
              <w:rPr>
                <w:color w:val="000000"/>
              </w:rPr>
              <w:t>образовательная программа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4F2B25" w:rsidP="0007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F2B25" w:rsidRPr="006B635A" w:rsidRDefault="004F2B25" w:rsidP="004F2B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4F2B25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4F2B25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4F2B25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4F2B25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75D" w:rsidRPr="006B635A" w:rsidTr="00530085">
        <w:trPr>
          <w:trHeight w:val="87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rPr>
                <w:color w:val="000000"/>
              </w:rPr>
            </w:pPr>
            <w:r w:rsidRPr="006B635A">
              <w:rPr>
                <w:color w:val="000000"/>
              </w:rPr>
              <w:lastRenderedPageBreak/>
              <w:t>802111О.99.0.БА96АА00001</w:t>
            </w:r>
          </w:p>
          <w:p w:rsidR="00073F6B" w:rsidRPr="006B635A" w:rsidRDefault="00073F6B" w:rsidP="00073F6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B" w:rsidRPr="006B635A" w:rsidRDefault="00073F6B" w:rsidP="00073F6B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>адаптированная образовательная программа обучающиеся с ограниченными возможностями здоровья (ОВЗ)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r w:rsidRPr="006B635A">
              <w:t>очная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F2B25" w:rsidRPr="006B635A" w:rsidRDefault="004F2B25" w:rsidP="004F2B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C14F10" w:rsidP="004D09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3853D3" w:rsidP="00336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897DB5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897DB5" w:rsidP="003853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385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897DB5" w:rsidP="009B6B5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Выбытие </w:t>
            </w:r>
            <w:proofErr w:type="gramStart"/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ОВЗ в другие</w:t>
            </w:r>
            <w:r w:rsidR="00C14F10"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общеобразовательные учреждения</w:t>
            </w:r>
            <w:r w:rsidR="009B6B5F"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621E" w:rsidRPr="006B635A" w:rsidTr="009A6584">
        <w:trPr>
          <w:trHeight w:val="25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1E" w:rsidRPr="006B635A" w:rsidRDefault="00C4621E" w:rsidP="00073F6B">
            <w:pPr>
              <w:rPr>
                <w:color w:val="000000"/>
              </w:rPr>
            </w:pPr>
            <w:r w:rsidRPr="006B635A">
              <w:rPr>
                <w:color w:val="000000"/>
              </w:rPr>
              <w:t>802111О.99.0.БА96АЭ33001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1E" w:rsidRPr="006B635A" w:rsidRDefault="00C4621E" w:rsidP="00897DB5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 xml:space="preserve">образовательная программа дети-инвалиды проходящие </w:t>
            </w:r>
            <w:proofErr w:type="gramStart"/>
            <w:r w:rsidRPr="006B635A">
              <w:rPr>
                <w:color w:val="000000"/>
              </w:rPr>
              <w:t>обучение по состоянию</w:t>
            </w:r>
            <w:proofErr w:type="gramEnd"/>
            <w:r w:rsidRPr="006B635A">
              <w:rPr>
                <w:color w:val="000000"/>
              </w:rPr>
              <w:t xml:space="preserve"> здоровья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1E" w:rsidRPr="006B635A" w:rsidRDefault="00C4621E" w:rsidP="00073F6B">
            <w:r w:rsidRPr="006B635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1E" w:rsidRPr="006B635A" w:rsidRDefault="00C4621E" w:rsidP="00630A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C4621E" w:rsidRPr="006B635A" w:rsidRDefault="00C4621E" w:rsidP="00630A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1E" w:rsidRPr="006B635A" w:rsidRDefault="00C4621E" w:rsidP="00630A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1E" w:rsidRPr="006B635A" w:rsidRDefault="00C4621E" w:rsidP="004D09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1E" w:rsidRPr="006B635A" w:rsidRDefault="00C4621E" w:rsidP="00336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1E" w:rsidRPr="006B635A" w:rsidRDefault="00C4621E" w:rsidP="00073F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1E" w:rsidRPr="006B635A" w:rsidRDefault="00C4621E" w:rsidP="00336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1E" w:rsidRPr="006B635A" w:rsidRDefault="00C4621E" w:rsidP="005300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3F6B" w:rsidRPr="006B635A" w:rsidRDefault="007D3D5A" w:rsidP="003853D3">
      <w:pPr>
        <w:pStyle w:val="ConsPlusNormal"/>
        <w:tabs>
          <w:tab w:val="left" w:pos="8489"/>
          <w:tab w:val="left" w:pos="8925"/>
          <w:tab w:val="left" w:pos="9460"/>
        </w:tabs>
        <w:rPr>
          <w:rFonts w:ascii="Times New Roman" w:hAnsi="Times New Roman" w:cs="Times New Roman"/>
          <w:sz w:val="24"/>
          <w:szCs w:val="24"/>
        </w:rPr>
      </w:pPr>
      <w:r w:rsidRPr="006B635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850"/>
      </w:tblGrid>
      <w:tr w:rsidR="00073F6B" w:rsidRPr="006B635A" w:rsidTr="007513C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«Реализация основных общеобразовательных программ среднего общего образования»</w:t>
            </w:r>
          </w:p>
        </w:tc>
      </w:tr>
      <w:tr w:rsidR="00073F6B" w:rsidRPr="006B635A" w:rsidTr="007513C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ББ11</w:t>
            </w:r>
          </w:p>
        </w:tc>
      </w:tr>
      <w:tr w:rsidR="00073F6B" w:rsidRPr="006B635A" w:rsidTr="007513C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</w:tr>
    </w:tbl>
    <w:p w:rsidR="002A0DCF" w:rsidRPr="006B635A" w:rsidRDefault="002A0DCF" w:rsidP="00073F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12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415"/>
        <w:gridCol w:w="3260"/>
        <w:gridCol w:w="1418"/>
        <w:gridCol w:w="1276"/>
        <w:gridCol w:w="708"/>
        <w:gridCol w:w="993"/>
        <w:gridCol w:w="708"/>
        <w:gridCol w:w="851"/>
        <w:gridCol w:w="1559"/>
        <w:gridCol w:w="1937"/>
      </w:tblGrid>
      <w:tr w:rsidR="00073F6B" w:rsidRPr="006B635A" w:rsidTr="00722165">
        <w:trPr>
          <w:trHeight w:val="67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73F6B" w:rsidRPr="006B635A" w:rsidRDefault="00073F6B" w:rsidP="00073F6B">
            <w:pPr>
              <w:jc w:val="center"/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73F6B" w:rsidRPr="006B635A" w:rsidRDefault="00073F6B" w:rsidP="00073F6B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73F6B" w:rsidRPr="006B635A" w:rsidRDefault="00073F6B" w:rsidP="00073F6B">
            <w:pPr>
              <w:jc w:val="center"/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Условия (формы) оказания муниципальной услуги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73F6B" w:rsidRPr="006B635A" w:rsidRDefault="00073F6B" w:rsidP="00073F6B">
            <w:pPr>
              <w:jc w:val="center"/>
              <w:rPr>
                <w:rFonts w:eastAsia="Times New Roman"/>
                <w:b/>
                <w:bCs/>
              </w:rPr>
            </w:pPr>
            <w:r w:rsidRPr="006B635A">
              <w:rPr>
                <w:rFonts w:eastAsia="Times New Roman"/>
                <w:b/>
                <w:bCs/>
              </w:rPr>
              <w:t>Показатели объема муниципальной услуги</w:t>
            </w:r>
          </w:p>
        </w:tc>
      </w:tr>
      <w:tr w:rsidR="00073F6B" w:rsidRPr="006B635A" w:rsidTr="00722165">
        <w:trPr>
          <w:trHeight w:val="1710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B" w:rsidRPr="006B635A" w:rsidRDefault="00073F6B" w:rsidP="00073F6B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B" w:rsidRPr="006B635A" w:rsidRDefault="00073F6B" w:rsidP="00073F6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B" w:rsidRPr="006B635A" w:rsidRDefault="00073F6B" w:rsidP="00073F6B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073F6B" w:rsidRPr="006B635A" w:rsidRDefault="00073F6B" w:rsidP="00073F6B">
            <w:pPr>
              <w:jc w:val="center"/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3F6B" w:rsidRPr="006B635A" w:rsidRDefault="00073F6B" w:rsidP="00073F6B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3F6B" w:rsidRPr="006B635A" w:rsidRDefault="00073F6B" w:rsidP="00073F6B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3F6B" w:rsidRPr="006B635A" w:rsidRDefault="00073F6B" w:rsidP="00073F6B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исполнено на отчетную дату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3F6B" w:rsidRPr="006B635A" w:rsidRDefault="00073F6B" w:rsidP="00073F6B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3F6B" w:rsidRPr="006B635A" w:rsidRDefault="00073F6B" w:rsidP="00073F6B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3F6B" w:rsidRPr="006B635A" w:rsidRDefault="00073F6B" w:rsidP="00073F6B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причина отклонения</w:t>
            </w:r>
          </w:p>
        </w:tc>
      </w:tr>
      <w:tr w:rsidR="00835DEF" w:rsidRPr="006B635A" w:rsidTr="00722165">
        <w:trPr>
          <w:trHeight w:val="99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EF" w:rsidRPr="006B635A" w:rsidRDefault="00835DEF" w:rsidP="00592B0F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>802112О.99.0.ББ11АЛ26001</w:t>
            </w:r>
          </w:p>
          <w:p w:rsidR="00835DEF" w:rsidRPr="006B635A" w:rsidRDefault="00835DEF" w:rsidP="00592B0F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DEF" w:rsidRPr="006B635A" w:rsidRDefault="00835DEF" w:rsidP="00592B0F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</w:t>
            </w:r>
            <w:r w:rsidRPr="006B635A">
              <w:rPr>
                <w:color w:val="000000"/>
              </w:rPr>
              <w:lastRenderedPageBreak/>
              <w:t>обучение)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5DEF" w:rsidRPr="006B635A" w:rsidRDefault="00835DEF" w:rsidP="00073F6B">
            <w:pPr>
              <w:jc w:val="center"/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lastRenderedPageBreak/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5DEF" w:rsidRPr="006B635A" w:rsidRDefault="00835DEF" w:rsidP="00592B0F">
            <w:pPr>
              <w:jc w:val="center"/>
            </w:pPr>
            <w:r w:rsidRPr="006B635A">
              <w:t xml:space="preserve">Число </w:t>
            </w:r>
            <w:proofErr w:type="gramStart"/>
            <w:r w:rsidRPr="006B635A">
              <w:t>обучающихся</w:t>
            </w:r>
            <w:proofErr w:type="gramEnd"/>
          </w:p>
          <w:p w:rsidR="00835DEF" w:rsidRPr="006B635A" w:rsidRDefault="00835DEF" w:rsidP="00073F6B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5DEF" w:rsidRPr="006B635A" w:rsidRDefault="00835DEF" w:rsidP="00073F6B">
            <w:pPr>
              <w:jc w:val="center"/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DEF" w:rsidRPr="006B635A" w:rsidRDefault="007D3D5A" w:rsidP="003853D3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5</w:t>
            </w:r>
            <w:r w:rsidR="003853D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DEF" w:rsidRPr="006B635A" w:rsidRDefault="007D3D5A" w:rsidP="003853D3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5</w:t>
            </w:r>
            <w:r w:rsidR="003853D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DEF" w:rsidRPr="006B635A" w:rsidRDefault="000B4717" w:rsidP="006E0886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DEF" w:rsidRPr="006B635A" w:rsidRDefault="003853D3" w:rsidP="006E088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DEF" w:rsidRPr="006B635A" w:rsidRDefault="00722165" w:rsidP="008751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среднегодовой, будет выполнен в конце 2024 г.</w:t>
            </w:r>
          </w:p>
        </w:tc>
      </w:tr>
    </w:tbl>
    <w:p w:rsidR="00073F6B" w:rsidRPr="006B635A" w:rsidRDefault="007D3D5A" w:rsidP="003853D3">
      <w:pPr>
        <w:pStyle w:val="ConsPlusNormal"/>
        <w:tabs>
          <w:tab w:val="left" w:pos="9544"/>
          <w:tab w:val="left" w:pos="10716"/>
        </w:tabs>
        <w:rPr>
          <w:rFonts w:ascii="Times New Roman" w:hAnsi="Times New Roman" w:cs="Times New Roman"/>
          <w:sz w:val="24"/>
          <w:szCs w:val="24"/>
        </w:rPr>
      </w:pPr>
      <w:r w:rsidRPr="006B635A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850"/>
      </w:tblGrid>
      <w:tr w:rsidR="00073F6B" w:rsidRPr="006B635A" w:rsidTr="007513C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2640CE" w:rsidRDefault="00073F6B" w:rsidP="00073F6B">
            <w:pPr>
              <w:jc w:val="both"/>
              <w:rPr>
                <w:b/>
                <w:bCs/>
              </w:rPr>
            </w:pPr>
            <w:r w:rsidRPr="002640CE">
              <w:rPr>
                <w:b/>
                <w:bCs/>
              </w:rPr>
              <w:t>«</w:t>
            </w:r>
            <w:r w:rsidRPr="002640CE">
              <w:rPr>
                <w:b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  <w:r w:rsidRPr="002640CE">
              <w:rPr>
                <w:b/>
                <w:bCs/>
              </w:rPr>
              <w:t>»</w:t>
            </w:r>
          </w:p>
        </w:tc>
      </w:tr>
      <w:tr w:rsidR="00073F6B" w:rsidRPr="006B635A" w:rsidTr="007513C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CC5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БА88</w:t>
            </w:r>
            <w:r w:rsidR="00CC5D1C" w:rsidRPr="006B635A">
              <w:rPr>
                <w:rFonts w:ascii="Times New Roman" w:hAnsi="Times New Roman" w:cs="Times New Roman"/>
                <w:sz w:val="24"/>
                <w:szCs w:val="24"/>
              </w:rPr>
              <w:t>, ББ02</w:t>
            </w:r>
          </w:p>
        </w:tc>
      </w:tr>
      <w:tr w:rsidR="00073F6B" w:rsidRPr="006B635A" w:rsidTr="007513C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B" w:rsidRPr="006B635A" w:rsidRDefault="00073F6B" w:rsidP="00073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</w:tr>
    </w:tbl>
    <w:p w:rsidR="00073F6B" w:rsidRPr="006B635A" w:rsidRDefault="00073F6B" w:rsidP="00073F6B">
      <w:pPr>
        <w:pStyle w:val="ConsPlusNormal"/>
        <w:tabs>
          <w:tab w:val="left" w:pos="1690"/>
        </w:tabs>
        <w:rPr>
          <w:rFonts w:ascii="Times New Roman" w:hAnsi="Times New Roman" w:cs="Times New Roman"/>
          <w:sz w:val="24"/>
          <w:szCs w:val="24"/>
        </w:rPr>
      </w:pPr>
    </w:p>
    <w:p w:rsidR="00073F6B" w:rsidRPr="006B635A" w:rsidRDefault="00073F6B" w:rsidP="00073F6B">
      <w:pPr>
        <w:jc w:val="both"/>
      </w:pPr>
      <w:r w:rsidRPr="006B635A">
        <w:rPr>
          <w:b/>
          <w:bCs/>
          <w:u w:val="single"/>
        </w:rPr>
        <w:t>Показатели объема муниципальной услуги</w:t>
      </w:r>
      <w:r w:rsidR="00E30BB4" w:rsidRPr="006B635A">
        <w:rPr>
          <w:b/>
          <w:bCs/>
          <w:u w:val="single"/>
        </w:rPr>
        <w:t xml:space="preserve">: </w:t>
      </w:r>
      <w:r w:rsidRPr="006B635A">
        <w:t>«Проведение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программе»</w:t>
      </w:r>
    </w:p>
    <w:tbl>
      <w:tblPr>
        <w:tblW w:w="151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3402"/>
        <w:gridCol w:w="1560"/>
        <w:gridCol w:w="1275"/>
        <w:gridCol w:w="709"/>
        <w:gridCol w:w="1134"/>
        <w:gridCol w:w="709"/>
        <w:gridCol w:w="850"/>
        <w:gridCol w:w="993"/>
        <w:gridCol w:w="2835"/>
      </w:tblGrid>
      <w:tr w:rsidR="00CC5D1C" w:rsidRPr="006B635A" w:rsidTr="008D0DD6">
        <w:trPr>
          <w:trHeight w:val="2117"/>
        </w:trPr>
        <w:tc>
          <w:tcPr>
            <w:tcW w:w="1706" w:type="dxa"/>
            <w:vMerge w:val="restart"/>
            <w:shd w:val="clear" w:color="CCFFFF" w:fill="FFFFFF"/>
            <w:vAlign w:val="center"/>
          </w:tcPr>
          <w:p w:rsidR="00CC5D1C" w:rsidRPr="006B635A" w:rsidRDefault="00CC5D1C" w:rsidP="008D0DD6">
            <w:pPr>
              <w:jc w:val="center"/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vMerge w:val="restart"/>
            <w:shd w:val="clear" w:color="CCFFFF" w:fill="FFFFFF"/>
            <w:vAlign w:val="center"/>
          </w:tcPr>
          <w:p w:rsidR="00CC5D1C" w:rsidRPr="006B635A" w:rsidRDefault="00CC5D1C" w:rsidP="008D0DD6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Содержание муниципальной услуги</w:t>
            </w:r>
          </w:p>
        </w:tc>
        <w:tc>
          <w:tcPr>
            <w:tcW w:w="1560" w:type="dxa"/>
            <w:vMerge w:val="restart"/>
            <w:shd w:val="clear" w:color="CCFFFF" w:fill="FFFFFF"/>
            <w:vAlign w:val="center"/>
          </w:tcPr>
          <w:p w:rsidR="00CC5D1C" w:rsidRPr="006B635A" w:rsidRDefault="00CC5D1C" w:rsidP="008D0DD6">
            <w:pPr>
              <w:jc w:val="center"/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Условия (формы) оказания муниципальной услуги</w:t>
            </w:r>
          </w:p>
        </w:tc>
        <w:tc>
          <w:tcPr>
            <w:tcW w:w="8505" w:type="dxa"/>
            <w:gridSpan w:val="7"/>
            <w:shd w:val="clear" w:color="CCFFFF" w:fill="FFFFFF"/>
            <w:vAlign w:val="center"/>
          </w:tcPr>
          <w:p w:rsidR="00CC5D1C" w:rsidRPr="006B635A" w:rsidRDefault="00CC5D1C" w:rsidP="008D0DD6">
            <w:pPr>
              <w:jc w:val="center"/>
              <w:rPr>
                <w:rFonts w:eastAsia="Times New Roman"/>
                <w:b/>
                <w:bCs/>
              </w:rPr>
            </w:pPr>
            <w:r w:rsidRPr="006B635A">
              <w:rPr>
                <w:rFonts w:eastAsia="Times New Roman"/>
                <w:b/>
                <w:bCs/>
              </w:rPr>
              <w:t>Показатели объема муниципальной услуги</w:t>
            </w:r>
          </w:p>
        </w:tc>
      </w:tr>
      <w:tr w:rsidR="00CC5D1C" w:rsidRPr="006B635A" w:rsidTr="002640CE">
        <w:trPr>
          <w:trHeight w:val="1541"/>
        </w:trPr>
        <w:tc>
          <w:tcPr>
            <w:tcW w:w="1706" w:type="dxa"/>
            <w:vMerge/>
            <w:vAlign w:val="center"/>
          </w:tcPr>
          <w:p w:rsidR="00CC5D1C" w:rsidRPr="006B635A" w:rsidRDefault="00CC5D1C" w:rsidP="008D0DD6">
            <w:pPr>
              <w:rPr>
                <w:rFonts w:eastAsia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CC5D1C" w:rsidRPr="006B635A" w:rsidRDefault="00CC5D1C" w:rsidP="008D0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CC5D1C" w:rsidRPr="006B635A" w:rsidRDefault="00CC5D1C" w:rsidP="008D0DD6">
            <w:pPr>
              <w:rPr>
                <w:rFonts w:eastAsia="Times New Roman"/>
              </w:rPr>
            </w:pPr>
          </w:p>
        </w:tc>
        <w:tc>
          <w:tcPr>
            <w:tcW w:w="1275" w:type="dxa"/>
            <w:shd w:val="clear" w:color="CCFFFF" w:fill="FFFFFF"/>
            <w:vAlign w:val="center"/>
          </w:tcPr>
          <w:p w:rsidR="00CC5D1C" w:rsidRPr="006B635A" w:rsidRDefault="00CC5D1C" w:rsidP="008D0DD6">
            <w:pPr>
              <w:jc w:val="center"/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C5D1C" w:rsidRPr="006B635A" w:rsidRDefault="00CC5D1C" w:rsidP="008D0DD6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C5D1C" w:rsidRPr="006B635A" w:rsidRDefault="00CC5D1C" w:rsidP="008D0DD6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C5D1C" w:rsidRPr="006B635A" w:rsidRDefault="00CC5D1C" w:rsidP="008D0DD6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исполнено на отчетную дату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C5D1C" w:rsidRPr="006B635A" w:rsidRDefault="00CC5D1C" w:rsidP="008D0DD6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допустимое (возможное) отклонение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C5D1C" w:rsidRPr="006B635A" w:rsidRDefault="00CC5D1C" w:rsidP="008D0DD6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835" w:type="dxa"/>
            <w:shd w:val="clear" w:color="auto" w:fill="auto"/>
            <w:textDirection w:val="btLr"/>
            <w:vAlign w:val="center"/>
          </w:tcPr>
          <w:p w:rsidR="00CC5D1C" w:rsidRPr="006B635A" w:rsidRDefault="00CC5D1C" w:rsidP="008D0DD6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причина отклонения</w:t>
            </w:r>
          </w:p>
        </w:tc>
      </w:tr>
      <w:tr w:rsidR="0025794C" w:rsidRPr="006B635A" w:rsidTr="008D0DD6">
        <w:trPr>
          <w:trHeight w:val="1710"/>
        </w:trPr>
        <w:tc>
          <w:tcPr>
            <w:tcW w:w="1706" w:type="dxa"/>
            <w:shd w:val="clear" w:color="auto" w:fill="auto"/>
          </w:tcPr>
          <w:p w:rsidR="0025794C" w:rsidRPr="006B635A" w:rsidRDefault="0025794C" w:rsidP="008D0DD6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color w:val="000000"/>
              </w:rPr>
              <w:lastRenderedPageBreak/>
              <w:t>802111О.99.0.БА88АА00000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5794C" w:rsidRPr="006B635A" w:rsidRDefault="0025794C" w:rsidP="008D0DD6">
            <w:pPr>
              <w:rPr>
                <w:rFonts w:eastAsia="Times New Roman"/>
                <w:color w:val="000000"/>
              </w:rPr>
            </w:pPr>
            <w:r w:rsidRPr="0025794C">
              <w:rPr>
                <w:b/>
                <w:color w:val="000000"/>
              </w:rPr>
              <w:t xml:space="preserve">Начальное </w:t>
            </w:r>
            <w:r w:rsidRPr="0025794C">
              <w:rPr>
                <w:color w:val="000000"/>
              </w:rPr>
              <w:t>общее образование.</w:t>
            </w:r>
            <w:r w:rsidRPr="006B635A">
              <w:rPr>
                <w:color w:val="000000"/>
              </w:rPr>
              <w:t xml:space="preserve"> Промежуточная итоговая аттестация. </w:t>
            </w:r>
            <w:proofErr w:type="gramStart"/>
            <w:r w:rsidRPr="006B635A">
              <w:rPr>
                <w:rFonts w:eastAsia="Times New Roman"/>
                <w:color w:val="000000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25794C" w:rsidRPr="006B635A" w:rsidRDefault="0025794C" w:rsidP="008D0DD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5794C" w:rsidRPr="006B635A" w:rsidRDefault="0025794C" w:rsidP="008D0DD6">
            <w:pPr>
              <w:jc w:val="center"/>
              <w:rPr>
                <w:rFonts w:eastAsia="Times New Roman"/>
                <w:color w:val="000000"/>
              </w:rPr>
            </w:pPr>
            <w:r w:rsidRPr="006B635A">
              <w:rPr>
                <w:rFonts w:eastAsia="Times New Roman"/>
                <w:color w:val="000000"/>
              </w:rPr>
              <w:t>Число промежуточных итоговых аттестаций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794C" w:rsidRPr="006B635A" w:rsidRDefault="0025794C" w:rsidP="008D0DD6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>единица</w:t>
            </w:r>
          </w:p>
          <w:p w:rsidR="0025794C" w:rsidRPr="006B635A" w:rsidRDefault="0025794C" w:rsidP="008D0DD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5794C" w:rsidRPr="006B635A" w:rsidRDefault="0025794C" w:rsidP="008D0DD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6B635A">
              <w:rPr>
                <w:rFonts w:eastAsia="Times New Roman"/>
                <w:color w:val="000000"/>
              </w:rPr>
              <w:t xml:space="preserve"> (1 чел.)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5794C" w:rsidRPr="006B635A" w:rsidRDefault="0025794C" w:rsidP="0025794C">
            <w:pPr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0 (</w:t>
            </w:r>
            <w:r>
              <w:rPr>
                <w:rFonts w:eastAsia="Times New Roman"/>
              </w:rPr>
              <w:t>1</w:t>
            </w:r>
            <w:r w:rsidRPr="006B635A">
              <w:rPr>
                <w:rFonts w:eastAsia="Times New Roman"/>
              </w:rPr>
              <w:t xml:space="preserve"> чел)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5794C" w:rsidRPr="006B635A" w:rsidRDefault="0025794C" w:rsidP="008D0DD6">
            <w:pPr>
              <w:jc w:val="center"/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5794C" w:rsidRPr="006B635A" w:rsidRDefault="0025794C" w:rsidP="0025794C">
            <w:pPr>
              <w:jc w:val="center"/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5794C" w:rsidRPr="006B635A" w:rsidRDefault="0025794C" w:rsidP="008D0DD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проводится 1 раз в полугодие.</w:t>
            </w:r>
          </w:p>
        </w:tc>
      </w:tr>
      <w:tr w:rsidR="0025794C" w:rsidRPr="006B635A" w:rsidTr="008D0DD6">
        <w:trPr>
          <w:trHeight w:val="1710"/>
        </w:trPr>
        <w:tc>
          <w:tcPr>
            <w:tcW w:w="1706" w:type="dxa"/>
            <w:shd w:val="clear" w:color="auto" w:fill="auto"/>
          </w:tcPr>
          <w:p w:rsidR="0025794C" w:rsidRPr="006B635A" w:rsidRDefault="0025794C" w:rsidP="008D0DD6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>851300О.99.0.ББ02АА00000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5794C" w:rsidRPr="006B635A" w:rsidRDefault="0025794C" w:rsidP="008D0DD6">
            <w:pPr>
              <w:rPr>
                <w:color w:val="000000"/>
              </w:rPr>
            </w:pPr>
            <w:r w:rsidRPr="0025794C">
              <w:rPr>
                <w:b/>
                <w:color w:val="000000"/>
              </w:rPr>
              <w:t xml:space="preserve">Основное </w:t>
            </w:r>
            <w:r w:rsidRPr="0025794C">
              <w:rPr>
                <w:color w:val="000000"/>
              </w:rPr>
              <w:t>общее образование</w:t>
            </w:r>
            <w:r w:rsidRPr="006B635A">
              <w:rPr>
                <w:color w:val="000000"/>
              </w:rPr>
              <w:t xml:space="preserve">. Промежуточная итоговая аттестация. </w:t>
            </w:r>
            <w:proofErr w:type="gramStart"/>
            <w:r w:rsidRPr="006B635A">
              <w:rPr>
                <w:rFonts w:eastAsia="Times New Roman"/>
                <w:color w:val="00000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25794C" w:rsidRPr="006B635A" w:rsidRDefault="0025794C" w:rsidP="008D0DD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5794C" w:rsidRPr="006B635A" w:rsidRDefault="0025794C" w:rsidP="008D0DD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794C" w:rsidRPr="006B635A" w:rsidRDefault="0025794C" w:rsidP="008D0DD6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>единица</w:t>
            </w:r>
          </w:p>
          <w:p w:rsidR="0025794C" w:rsidRPr="006B635A" w:rsidRDefault="0025794C" w:rsidP="008D0DD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5794C" w:rsidRPr="006B635A" w:rsidRDefault="0025794C" w:rsidP="008D0DD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6B635A">
              <w:rPr>
                <w:rFonts w:eastAsia="Times New Roman"/>
                <w:color w:val="000000"/>
              </w:rPr>
              <w:t xml:space="preserve"> (1 чел.)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5794C" w:rsidRPr="006B635A" w:rsidRDefault="0025794C" w:rsidP="008D0DD6">
            <w:pPr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0 (0 чел)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5794C" w:rsidRPr="006B635A" w:rsidRDefault="0025794C" w:rsidP="008D0DD6">
            <w:pPr>
              <w:jc w:val="center"/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5794C" w:rsidRPr="006B635A" w:rsidRDefault="0025794C" w:rsidP="0025794C">
            <w:pPr>
              <w:jc w:val="center"/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5794C" w:rsidRPr="006B635A" w:rsidRDefault="0025794C" w:rsidP="008D0DD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35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проводится 1 раз в полугодие.</w:t>
            </w:r>
          </w:p>
        </w:tc>
      </w:tr>
      <w:tr w:rsidR="0025794C" w:rsidRPr="006B635A" w:rsidTr="008D0DD6">
        <w:trPr>
          <w:trHeight w:val="1710"/>
        </w:trPr>
        <w:tc>
          <w:tcPr>
            <w:tcW w:w="1706" w:type="dxa"/>
            <w:shd w:val="clear" w:color="auto" w:fill="auto"/>
          </w:tcPr>
          <w:p w:rsidR="0025794C" w:rsidRPr="006B635A" w:rsidRDefault="0025794C" w:rsidP="0025794C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>851300О.99.0.ББ</w:t>
            </w:r>
            <w:r>
              <w:rPr>
                <w:color w:val="000000"/>
              </w:rPr>
              <w:t>17</w:t>
            </w:r>
            <w:r w:rsidRPr="006B635A">
              <w:rPr>
                <w:color w:val="000000"/>
              </w:rPr>
              <w:t>АА00000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5794C" w:rsidRPr="0025794C" w:rsidRDefault="0025794C" w:rsidP="002579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Средне</w:t>
            </w:r>
            <w:r w:rsidRPr="0025794C">
              <w:rPr>
                <w:b/>
                <w:color w:val="000000"/>
              </w:rPr>
              <w:t xml:space="preserve">е </w:t>
            </w:r>
            <w:r w:rsidRPr="0025794C">
              <w:rPr>
                <w:color w:val="000000"/>
              </w:rPr>
              <w:t>общее образование.</w:t>
            </w:r>
            <w:r w:rsidRPr="006B635A">
              <w:rPr>
                <w:color w:val="000000"/>
              </w:rPr>
              <w:t xml:space="preserve"> Промежуточная итоговая аттестация. </w:t>
            </w:r>
            <w:proofErr w:type="gramStart"/>
            <w:r w:rsidRPr="006B635A">
              <w:rPr>
                <w:rFonts w:eastAsia="Times New Roman"/>
                <w:color w:val="00000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25794C" w:rsidRPr="006B635A" w:rsidRDefault="0025794C" w:rsidP="008D0DD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5794C" w:rsidRPr="006B635A" w:rsidRDefault="0025794C" w:rsidP="008D0DD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794C" w:rsidRPr="006B635A" w:rsidRDefault="0025794C" w:rsidP="0025794C">
            <w:pPr>
              <w:jc w:val="center"/>
              <w:rPr>
                <w:color w:val="000000"/>
              </w:rPr>
            </w:pPr>
            <w:r w:rsidRPr="006B635A">
              <w:rPr>
                <w:color w:val="000000"/>
              </w:rPr>
              <w:t>единица</w:t>
            </w:r>
          </w:p>
          <w:p w:rsidR="0025794C" w:rsidRPr="006B635A" w:rsidRDefault="0025794C" w:rsidP="008D0DD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5794C" w:rsidRDefault="0025794C" w:rsidP="008D0DD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5794C" w:rsidRPr="006B635A" w:rsidRDefault="0025794C" w:rsidP="0025794C">
            <w:pPr>
              <w:rPr>
                <w:rFonts w:eastAsia="Times New Roman"/>
              </w:rPr>
            </w:pPr>
            <w:r w:rsidRPr="006B635A">
              <w:rPr>
                <w:rFonts w:eastAsia="Times New Roman"/>
              </w:rPr>
              <w:t>0 (</w:t>
            </w:r>
            <w:r>
              <w:rPr>
                <w:rFonts w:eastAsia="Times New Roman"/>
              </w:rPr>
              <w:t>1</w:t>
            </w:r>
            <w:r w:rsidRPr="006B635A">
              <w:rPr>
                <w:rFonts w:eastAsia="Times New Roman"/>
              </w:rPr>
              <w:t xml:space="preserve"> чел)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5794C" w:rsidRPr="006B635A" w:rsidRDefault="002640CE" w:rsidP="008D0D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5794C" w:rsidRPr="006B635A" w:rsidRDefault="0025794C" w:rsidP="0025794C">
            <w:pPr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5794C" w:rsidRPr="006B635A" w:rsidRDefault="0025794C" w:rsidP="008D0DD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CF9" w:rsidRPr="006B635A" w:rsidRDefault="0025794C" w:rsidP="002640CE">
      <w:pPr>
        <w:tabs>
          <w:tab w:val="left" w:pos="10097"/>
        </w:tabs>
        <w:jc w:val="both"/>
        <w:rPr>
          <w:bCs/>
          <w:color w:val="000000"/>
        </w:rPr>
      </w:pPr>
      <w:r>
        <w:tab/>
      </w:r>
      <w:r w:rsidR="001B3CF9" w:rsidRPr="006B635A">
        <w:rPr>
          <w:bCs/>
          <w:color w:val="000000"/>
        </w:rPr>
        <w:tab/>
      </w:r>
    </w:p>
    <w:p w:rsidR="002640CE" w:rsidRPr="006640D2" w:rsidRDefault="002640CE" w:rsidP="002640CE">
      <w:pPr>
        <w:rPr>
          <w:sz w:val="28"/>
          <w:szCs w:val="28"/>
        </w:rPr>
      </w:pPr>
      <w:r w:rsidRPr="009F446F">
        <w:rPr>
          <w:sz w:val="28"/>
          <w:szCs w:val="28"/>
        </w:rPr>
        <w:t>Часть 2. Сведения о выполняемых работах</w:t>
      </w:r>
    </w:p>
    <w:p w:rsidR="002640CE" w:rsidRDefault="002640CE" w:rsidP="002640C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640D2">
        <w:rPr>
          <w:rFonts w:ascii="Times New Roman" w:hAnsi="Times New Roman" w:cs="Times New Roman"/>
          <w:sz w:val="28"/>
          <w:szCs w:val="28"/>
        </w:rPr>
        <w:t>Учреждение работы не выполняет.</w:t>
      </w:r>
    </w:p>
    <w:p w:rsidR="006B635A" w:rsidRPr="006B635A" w:rsidRDefault="006B635A" w:rsidP="00073F6B">
      <w:pPr>
        <w:rPr>
          <w:bCs/>
          <w:color w:val="000000"/>
        </w:rPr>
      </w:pPr>
    </w:p>
    <w:tbl>
      <w:tblPr>
        <w:tblW w:w="151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A0" w:firstRow="1" w:lastRow="0" w:firstColumn="1" w:lastColumn="0" w:noHBand="0" w:noVBand="0"/>
      </w:tblPr>
      <w:tblGrid>
        <w:gridCol w:w="15134"/>
      </w:tblGrid>
      <w:tr w:rsidR="006B635A" w:rsidRPr="006B635A" w:rsidTr="00FC78B4">
        <w:tc>
          <w:tcPr>
            <w:tcW w:w="15134" w:type="dxa"/>
          </w:tcPr>
          <w:tbl>
            <w:tblPr>
              <w:tblW w:w="14601" w:type="dxa"/>
              <w:tblLayout w:type="fixed"/>
              <w:tblLook w:val="04A0" w:firstRow="1" w:lastRow="0" w:firstColumn="1" w:lastColumn="0" w:noHBand="0" w:noVBand="1"/>
            </w:tblPr>
            <w:tblGrid>
              <w:gridCol w:w="6628"/>
              <w:gridCol w:w="7973"/>
            </w:tblGrid>
            <w:tr w:rsidR="006B635A" w:rsidRPr="006B635A" w:rsidTr="004114D7">
              <w:tc>
                <w:tcPr>
                  <w:tcW w:w="6628" w:type="dxa"/>
                </w:tcPr>
                <w:p w:rsidR="006B635A" w:rsidRPr="006B635A" w:rsidRDefault="006B635A" w:rsidP="002C10E4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B635A" w:rsidRPr="006B635A" w:rsidRDefault="006B635A" w:rsidP="00650F5A">
                  <w:pPr>
                    <w:pStyle w:val="ConsPlusNormal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УТВЕРЖДАЮ</w:t>
                  </w:r>
                </w:p>
                <w:p w:rsidR="006B635A" w:rsidRPr="006B635A" w:rsidRDefault="006B635A" w:rsidP="00650F5A">
                  <w:pPr>
                    <w:pStyle w:val="ConsPlusNormal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Директор МОУ СШ № 6</w:t>
                  </w:r>
                </w:p>
                <w:p w:rsidR="006B635A" w:rsidRPr="006B635A" w:rsidRDefault="006B635A" w:rsidP="00650F5A">
                  <w:pPr>
                    <w:pStyle w:val="ConsPlusNormal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Директор школы____________ И.А. </w:t>
                  </w:r>
                  <w:proofErr w:type="spellStart"/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Богук</w:t>
                  </w:r>
                  <w:proofErr w:type="spellEnd"/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  <w:p w:rsidR="006B635A" w:rsidRPr="006B635A" w:rsidRDefault="006B635A" w:rsidP="00650F5A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B635A" w:rsidRPr="006B635A" w:rsidRDefault="006B635A" w:rsidP="00650F5A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МП                         "___" ______________ 202</w:t>
                  </w:r>
                  <w:r w:rsidR="0025794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6B635A" w:rsidRPr="006B635A" w:rsidRDefault="006B635A" w:rsidP="00650F5A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B635A" w:rsidRPr="006B635A" w:rsidRDefault="006B635A" w:rsidP="00650F5A">
                  <w:pPr>
                    <w:pStyle w:val="ConsPlusNormal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73" w:type="dxa"/>
                </w:tcPr>
                <w:p w:rsidR="006B635A" w:rsidRDefault="006B635A" w:rsidP="00650F5A">
                  <w:pPr>
                    <w:pStyle w:val="ConsPlusNormal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СОГЛАСОВАНО</w:t>
                  </w:r>
                </w:p>
                <w:p w:rsidR="00333CF9" w:rsidRPr="00914B0F" w:rsidRDefault="00333CF9" w:rsidP="00333CF9">
                  <w:pPr>
                    <w:pStyle w:val="ConsPlusNormal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14B0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Заместитель начальника Управления образования</w:t>
                  </w:r>
                </w:p>
                <w:p w:rsidR="00333CF9" w:rsidRDefault="00333CF9" w:rsidP="00333CF9">
                  <w:pPr>
                    <w:pStyle w:val="ConsPlusNormal"/>
                    <w:spacing w:line="276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14B0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_______________В.Н. Кочева</w:t>
                  </w:r>
                  <w:bookmarkStart w:id="0" w:name="_GoBack"/>
                  <w:bookmarkEnd w:id="0"/>
                </w:p>
                <w:p w:rsidR="00333CF9" w:rsidRPr="00CB608D" w:rsidRDefault="00333CF9" w:rsidP="00333CF9">
                  <w:pPr>
                    <w:pStyle w:val="ConsPlusNormal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B635A" w:rsidRPr="006B635A" w:rsidRDefault="006B635A" w:rsidP="00650F5A">
                  <w:pPr>
                    <w:pStyle w:val="ConsPlusNormal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Начальник отдела по исполнению переданных полномочий МУ «ЦОФ»</w:t>
                  </w:r>
                </w:p>
                <w:p w:rsidR="006B635A" w:rsidRPr="006B635A" w:rsidRDefault="006B635A" w:rsidP="00650F5A">
                  <w:pPr>
                    <w:pStyle w:val="ConsPlusNormal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___________________ Е.Г. </w:t>
                  </w:r>
                  <w:proofErr w:type="spellStart"/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Тютерева</w:t>
                  </w:r>
                  <w:proofErr w:type="spellEnd"/>
                </w:p>
                <w:p w:rsidR="006B635A" w:rsidRPr="006B635A" w:rsidRDefault="006B635A" w:rsidP="00650F5A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B635A" w:rsidRPr="006B635A" w:rsidRDefault="006B635A" w:rsidP="0025794C">
                  <w:pPr>
                    <w:pStyle w:val="ConsPlusNonformat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"___" _______________ 202</w:t>
                  </w:r>
                  <w:r w:rsidR="0025794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 w:rsidRPr="006B63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</w:tr>
          </w:tbl>
          <w:p w:rsidR="006B635A" w:rsidRPr="006B635A" w:rsidRDefault="006B635A" w:rsidP="00073F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92DC8" w:rsidRPr="006B635A" w:rsidRDefault="00492DC8" w:rsidP="00923A65"/>
    <w:sectPr w:rsidR="00492DC8" w:rsidRPr="006B635A" w:rsidSect="002640C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6B"/>
    <w:rsid w:val="00016398"/>
    <w:rsid w:val="000572D5"/>
    <w:rsid w:val="00072356"/>
    <w:rsid w:val="00073F6B"/>
    <w:rsid w:val="00075EF4"/>
    <w:rsid w:val="000B4717"/>
    <w:rsid w:val="000B570A"/>
    <w:rsid w:val="000C2BBC"/>
    <w:rsid w:val="001038AC"/>
    <w:rsid w:val="00124AC7"/>
    <w:rsid w:val="00131E75"/>
    <w:rsid w:val="00132353"/>
    <w:rsid w:val="0013550B"/>
    <w:rsid w:val="00137CAF"/>
    <w:rsid w:val="001423FC"/>
    <w:rsid w:val="00167DDE"/>
    <w:rsid w:val="00171959"/>
    <w:rsid w:val="00177AE0"/>
    <w:rsid w:val="00190C2A"/>
    <w:rsid w:val="0019533A"/>
    <w:rsid w:val="001971B5"/>
    <w:rsid w:val="001B3CF9"/>
    <w:rsid w:val="001C422F"/>
    <w:rsid w:val="001E3FBA"/>
    <w:rsid w:val="00202FF6"/>
    <w:rsid w:val="0021316A"/>
    <w:rsid w:val="0025794C"/>
    <w:rsid w:val="00263584"/>
    <w:rsid w:val="002640CE"/>
    <w:rsid w:val="00267B82"/>
    <w:rsid w:val="00267DAB"/>
    <w:rsid w:val="00274C41"/>
    <w:rsid w:val="00276083"/>
    <w:rsid w:val="002A0DCF"/>
    <w:rsid w:val="002B2E8E"/>
    <w:rsid w:val="002B5673"/>
    <w:rsid w:val="002C10E4"/>
    <w:rsid w:val="002E2AD8"/>
    <w:rsid w:val="002F0BC5"/>
    <w:rsid w:val="00301038"/>
    <w:rsid w:val="003074A2"/>
    <w:rsid w:val="0031094B"/>
    <w:rsid w:val="00311A31"/>
    <w:rsid w:val="00312C35"/>
    <w:rsid w:val="00333CF9"/>
    <w:rsid w:val="00336711"/>
    <w:rsid w:val="00336E86"/>
    <w:rsid w:val="00342D69"/>
    <w:rsid w:val="00347567"/>
    <w:rsid w:val="00357357"/>
    <w:rsid w:val="003806EE"/>
    <w:rsid w:val="003853D3"/>
    <w:rsid w:val="00386B56"/>
    <w:rsid w:val="003900BC"/>
    <w:rsid w:val="0039435E"/>
    <w:rsid w:val="003A74FB"/>
    <w:rsid w:val="003E3268"/>
    <w:rsid w:val="003E32CB"/>
    <w:rsid w:val="003F0812"/>
    <w:rsid w:val="003F2BC0"/>
    <w:rsid w:val="004114D7"/>
    <w:rsid w:val="00416DF0"/>
    <w:rsid w:val="00427909"/>
    <w:rsid w:val="004531D5"/>
    <w:rsid w:val="00476544"/>
    <w:rsid w:val="00481317"/>
    <w:rsid w:val="00492DC8"/>
    <w:rsid w:val="00495688"/>
    <w:rsid w:val="004B275E"/>
    <w:rsid w:val="004B3BBD"/>
    <w:rsid w:val="004C0A6C"/>
    <w:rsid w:val="004D09EE"/>
    <w:rsid w:val="004F2B25"/>
    <w:rsid w:val="004F45B2"/>
    <w:rsid w:val="00510377"/>
    <w:rsid w:val="00530085"/>
    <w:rsid w:val="005607B8"/>
    <w:rsid w:val="00573B47"/>
    <w:rsid w:val="00592B0F"/>
    <w:rsid w:val="005A3046"/>
    <w:rsid w:val="005E138D"/>
    <w:rsid w:val="005E475D"/>
    <w:rsid w:val="006237B0"/>
    <w:rsid w:val="00625F79"/>
    <w:rsid w:val="00626A05"/>
    <w:rsid w:val="006352D2"/>
    <w:rsid w:val="00640CB0"/>
    <w:rsid w:val="00660244"/>
    <w:rsid w:val="0067516A"/>
    <w:rsid w:val="006B635A"/>
    <w:rsid w:val="006E0886"/>
    <w:rsid w:val="00705334"/>
    <w:rsid w:val="00722165"/>
    <w:rsid w:val="007509C6"/>
    <w:rsid w:val="007513CA"/>
    <w:rsid w:val="00771C91"/>
    <w:rsid w:val="00797EE2"/>
    <w:rsid w:val="007A7B59"/>
    <w:rsid w:val="007C7CBB"/>
    <w:rsid w:val="007D3D5A"/>
    <w:rsid w:val="007E305C"/>
    <w:rsid w:val="007E55E3"/>
    <w:rsid w:val="007F5C20"/>
    <w:rsid w:val="00803B09"/>
    <w:rsid w:val="00806341"/>
    <w:rsid w:val="00821FAB"/>
    <w:rsid w:val="00835DEF"/>
    <w:rsid w:val="00840C29"/>
    <w:rsid w:val="00844454"/>
    <w:rsid w:val="00847D52"/>
    <w:rsid w:val="008751D7"/>
    <w:rsid w:val="00880B70"/>
    <w:rsid w:val="00885862"/>
    <w:rsid w:val="00887345"/>
    <w:rsid w:val="00897DB5"/>
    <w:rsid w:val="008B10F4"/>
    <w:rsid w:val="008C1178"/>
    <w:rsid w:val="008D68FB"/>
    <w:rsid w:val="008E10F5"/>
    <w:rsid w:val="008F79C3"/>
    <w:rsid w:val="0090453B"/>
    <w:rsid w:val="009078B8"/>
    <w:rsid w:val="00914B0F"/>
    <w:rsid w:val="00923A65"/>
    <w:rsid w:val="00927CB3"/>
    <w:rsid w:val="00931C80"/>
    <w:rsid w:val="00931F3A"/>
    <w:rsid w:val="009415A8"/>
    <w:rsid w:val="00953728"/>
    <w:rsid w:val="00955B35"/>
    <w:rsid w:val="00975592"/>
    <w:rsid w:val="00976E92"/>
    <w:rsid w:val="009A2B48"/>
    <w:rsid w:val="009A5722"/>
    <w:rsid w:val="009B6B5F"/>
    <w:rsid w:val="00A072A0"/>
    <w:rsid w:val="00A46DD1"/>
    <w:rsid w:val="00A6237C"/>
    <w:rsid w:val="00A7106A"/>
    <w:rsid w:val="00AA17A7"/>
    <w:rsid w:val="00AA21E8"/>
    <w:rsid w:val="00AB1789"/>
    <w:rsid w:val="00AB7D16"/>
    <w:rsid w:val="00AD06CF"/>
    <w:rsid w:val="00AF407E"/>
    <w:rsid w:val="00B03784"/>
    <w:rsid w:val="00B13651"/>
    <w:rsid w:val="00B421AA"/>
    <w:rsid w:val="00B50098"/>
    <w:rsid w:val="00B61B4A"/>
    <w:rsid w:val="00B64B6D"/>
    <w:rsid w:val="00B8777A"/>
    <w:rsid w:val="00BA6C24"/>
    <w:rsid w:val="00BF23A6"/>
    <w:rsid w:val="00C11CE3"/>
    <w:rsid w:val="00C14F10"/>
    <w:rsid w:val="00C27918"/>
    <w:rsid w:val="00C3310F"/>
    <w:rsid w:val="00C4621E"/>
    <w:rsid w:val="00C5352E"/>
    <w:rsid w:val="00C54D6A"/>
    <w:rsid w:val="00C643CA"/>
    <w:rsid w:val="00CA2EA5"/>
    <w:rsid w:val="00CC5D1C"/>
    <w:rsid w:val="00CD741B"/>
    <w:rsid w:val="00CE038A"/>
    <w:rsid w:val="00CF08B9"/>
    <w:rsid w:val="00D1782C"/>
    <w:rsid w:val="00D22501"/>
    <w:rsid w:val="00D445B8"/>
    <w:rsid w:val="00D5182C"/>
    <w:rsid w:val="00D52D69"/>
    <w:rsid w:val="00D75F3C"/>
    <w:rsid w:val="00D82396"/>
    <w:rsid w:val="00D83579"/>
    <w:rsid w:val="00D8655F"/>
    <w:rsid w:val="00D923AA"/>
    <w:rsid w:val="00D93969"/>
    <w:rsid w:val="00DA281D"/>
    <w:rsid w:val="00DB388D"/>
    <w:rsid w:val="00DC1B46"/>
    <w:rsid w:val="00DE0F1B"/>
    <w:rsid w:val="00DF721B"/>
    <w:rsid w:val="00E06640"/>
    <w:rsid w:val="00E307EF"/>
    <w:rsid w:val="00E30BB4"/>
    <w:rsid w:val="00E3579D"/>
    <w:rsid w:val="00E519D1"/>
    <w:rsid w:val="00E65457"/>
    <w:rsid w:val="00E847AF"/>
    <w:rsid w:val="00E84E32"/>
    <w:rsid w:val="00E93D48"/>
    <w:rsid w:val="00E97E6A"/>
    <w:rsid w:val="00EA288D"/>
    <w:rsid w:val="00EB31B2"/>
    <w:rsid w:val="00EB7888"/>
    <w:rsid w:val="00EF7824"/>
    <w:rsid w:val="00F03E2B"/>
    <w:rsid w:val="00F05BD8"/>
    <w:rsid w:val="00F1260D"/>
    <w:rsid w:val="00F60D23"/>
    <w:rsid w:val="00F67003"/>
    <w:rsid w:val="00F82E93"/>
    <w:rsid w:val="00F83A54"/>
    <w:rsid w:val="00F903D4"/>
    <w:rsid w:val="00FA39E6"/>
    <w:rsid w:val="00FC5F77"/>
    <w:rsid w:val="00FC78B4"/>
    <w:rsid w:val="00FD6A0D"/>
    <w:rsid w:val="00FF0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F6B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073F6B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F6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073F6B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">
    <w:name w:val="Абзац списка1"/>
    <w:basedOn w:val="a"/>
    <w:rsid w:val="00073F6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locked/>
    <w:rsid w:val="00073F6B"/>
    <w:rPr>
      <w:rFonts w:ascii="Cambria" w:eastAsia="Calibri" w:hAnsi="Cambria" w:cs="Cambria"/>
      <w:b/>
      <w:bCs/>
      <w:color w:val="4F81BD"/>
      <w:sz w:val="26"/>
      <w:szCs w:val="26"/>
      <w:lang w:val="ru-RU" w:eastAsia="en-US" w:bidi="ar-SA"/>
    </w:rPr>
  </w:style>
  <w:style w:type="paragraph" w:styleId="a3">
    <w:name w:val="Balloon Text"/>
    <w:basedOn w:val="a"/>
    <w:link w:val="a4"/>
    <w:rsid w:val="00342D6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42D6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90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F6B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073F6B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F6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073F6B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">
    <w:name w:val="Абзац списка1"/>
    <w:basedOn w:val="a"/>
    <w:rsid w:val="00073F6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locked/>
    <w:rsid w:val="00073F6B"/>
    <w:rPr>
      <w:rFonts w:ascii="Cambria" w:eastAsia="Calibri" w:hAnsi="Cambria" w:cs="Cambria"/>
      <w:b/>
      <w:bCs/>
      <w:color w:val="4F81BD"/>
      <w:sz w:val="26"/>
      <w:szCs w:val="26"/>
      <w:lang w:val="ru-RU" w:eastAsia="en-US" w:bidi="ar-SA"/>
    </w:rPr>
  </w:style>
  <w:style w:type="paragraph" w:styleId="a3">
    <w:name w:val="Balloon Text"/>
    <w:basedOn w:val="a"/>
    <w:link w:val="a4"/>
    <w:rsid w:val="00342D6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42D6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90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Школа6</dc:creator>
  <cp:lastModifiedBy>User</cp:lastModifiedBy>
  <cp:revision>17</cp:revision>
  <cp:lastPrinted>2020-12-08T08:48:00Z</cp:lastPrinted>
  <dcterms:created xsi:type="dcterms:W3CDTF">2023-04-03T09:16:00Z</dcterms:created>
  <dcterms:modified xsi:type="dcterms:W3CDTF">2024-03-12T13:42:00Z</dcterms:modified>
</cp:coreProperties>
</file>